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38E6" w14:textId="1C73EDFE" w:rsidR="0005379D" w:rsidRPr="00F34B9B" w:rsidRDefault="00D20361" w:rsidP="00F34B9B">
      <w:pPr>
        <w:jc w:val="center"/>
        <w:rPr>
          <w:rFonts w:cstheme="minorHAnsi"/>
          <w:b/>
          <w:bCs/>
          <w:sz w:val="24"/>
          <w:szCs w:val="24"/>
        </w:rPr>
      </w:pPr>
      <w:r w:rsidRPr="00F34B9B">
        <w:rPr>
          <w:rFonts w:cstheme="minorHAnsi"/>
          <w:b/>
          <w:bCs/>
          <w:sz w:val="24"/>
          <w:szCs w:val="24"/>
        </w:rPr>
        <w:t>Murfreesboro City Schools</w:t>
      </w:r>
    </w:p>
    <w:p w14:paraId="267DF554" w14:textId="60C98440" w:rsidR="00D20361" w:rsidRPr="00F34B9B" w:rsidRDefault="00D20361" w:rsidP="00F34B9B">
      <w:pPr>
        <w:jc w:val="center"/>
        <w:rPr>
          <w:rFonts w:cstheme="minorHAnsi"/>
          <w:b/>
          <w:bCs/>
          <w:sz w:val="24"/>
          <w:szCs w:val="24"/>
        </w:rPr>
      </w:pPr>
      <w:r w:rsidRPr="00F34B9B">
        <w:rPr>
          <w:rFonts w:cstheme="minorHAnsi"/>
          <w:b/>
          <w:bCs/>
          <w:sz w:val="24"/>
          <w:szCs w:val="24"/>
        </w:rPr>
        <w:t>Mechanic</w:t>
      </w:r>
    </w:p>
    <w:p w14:paraId="2DE36FCE" w14:textId="7539544F" w:rsidR="00D20361" w:rsidRPr="00F34B9B" w:rsidRDefault="00D20361" w:rsidP="00F34B9B">
      <w:pPr>
        <w:jc w:val="center"/>
        <w:rPr>
          <w:rFonts w:cstheme="minorHAnsi"/>
          <w:b/>
          <w:bCs/>
          <w:sz w:val="24"/>
          <w:szCs w:val="24"/>
        </w:rPr>
      </w:pPr>
      <w:r w:rsidRPr="00F34B9B">
        <w:rPr>
          <w:rFonts w:cstheme="minorHAnsi"/>
          <w:b/>
          <w:bCs/>
          <w:sz w:val="24"/>
          <w:szCs w:val="24"/>
        </w:rPr>
        <w:t>Division of Transportation</w:t>
      </w:r>
    </w:p>
    <w:p w14:paraId="33645489" w14:textId="6346E572" w:rsidR="00D20361" w:rsidRPr="00F34B9B" w:rsidRDefault="00D20361" w:rsidP="00F34B9B">
      <w:pPr>
        <w:jc w:val="center"/>
        <w:rPr>
          <w:rFonts w:cstheme="minorHAnsi"/>
          <w:b/>
          <w:bCs/>
          <w:sz w:val="20"/>
          <w:szCs w:val="20"/>
        </w:rPr>
      </w:pPr>
      <w:r w:rsidRPr="00F34B9B">
        <w:rPr>
          <w:rFonts w:cstheme="minorHAnsi"/>
          <w:b/>
          <w:bCs/>
          <w:sz w:val="20"/>
          <w:szCs w:val="20"/>
        </w:rPr>
        <w:t>(Revised 4/21/2022)</w:t>
      </w:r>
    </w:p>
    <w:p w14:paraId="31DD4173" w14:textId="1024AD00" w:rsidR="00D20361" w:rsidRPr="00F34B9B" w:rsidRDefault="00D20361">
      <w:pPr>
        <w:rPr>
          <w:rFonts w:cstheme="minorHAnsi"/>
        </w:rPr>
      </w:pPr>
    </w:p>
    <w:p w14:paraId="6A0D92C4" w14:textId="00E75D78" w:rsidR="00D20361" w:rsidRPr="00A52C27" w:rsidRDefault="00D20361">
      <w:pPr>
        <w:rPr>
          <w:rFonts w:cstheme="minorHAnsi"/>
        </w:rPr>
      </w:pPr>
      <w:r w:rsidRPr="00A52C27">
        <w:rPr>
          <w:rFonts w:cstheme="minorHAnsi"/>
          <w:b/>
          <w:bCs/>
          <w:u w:val="single"/>
        </w:rPr>
        <w:t>Credentials:</w:t>
      </w:r>
      <w:r w:rsidRPr="00A52C27">
        <w:rPr>
          <w:rFonts w:cstheme="minorHAnsi"/>
        </w:rPr>
        <w:t xml:space="preserve"> High School diploma or GED</w:t>
      </w:r>
      <w:r w:rsidR="00F34B9B" w:rsidRPr="00A52C27">
        <w:rPr>
          <w:rFonts w:cstheme="minorHAnsi"/>
        </w:rPr>
        <w:t xml:space="preserve"> and CDL Class B.</w:t>
      </w:r>
    </w:p>
    <w:p w14:paraId="79EFF17C" w14:textId="05102E51" w:rsidR="00D20361" w:rsidRPr="00A52C27" w:rsidRDefault="00D20361">
      <w:pPr>
        <w:rPr>
          <w:rFonts w:cstheme="minorHAnsi"/>
        </w:rPr>
      </w:pPr>
    </w:p>
    <w:p w14:paraId="0B19A0C7" w14:textId="6D0EB695" w:rsidR="00F34B9B" w:rsidRPr="00A52C27" w:rsidRDefault="00D20361" w:rsidP="00F34B9B">
      <w:pPr>
        <w:pStyle w:val="BodyText"/>
        <w:spacing w:before="34" w:line="268" w:lineRule="auto"/>
        <w:ind w:right="145"/>
        <w:rPr>
          <w:rFonts w:asciiTheme="minorHAnsi" w:hAnsiTheme="minorHAnsi" w:cstheme="minorHAnsi"/>
          <w:sz w:val="22"/>
          <w:szCs w:val="22"/>
        </w:rPr>
      </w:pPr>
      <w:r w:rsidRPr="00A52C27">
        <w:rPr>
          <w:rFonts w:asciiTheme="minorHAnsi" w:hAnsiTheme="minorHAnsi" w:cstheme="minorHAnsi"/>
          <w:b/>
          <w:bCs/>
          <w:sz w:val="22"/>
          <w:szCs w:val="22"/>
          <w:u w:val="single"/>
        </w:rPr>
        <w:t>Other Qualifications:</w:t>
      </w:r>
      <w:r w:rsidRPr="00A52C27">
        <w:rPr>
          <w:rFonts w:asciiTheme="minorHAnsi" w:hAnsiTheme="minorHAnsi" w:cstheme="minorHAnsi"/>
          <w:sz w:val="22"/>
          <w:szCs w:val="22"/>
        </w:rPr>
        <w:t xml:space="preserve"> </w:t>
      </w:r>
      <w:r w:rsidR="00A52C27">
        <w:rPr>
          <w:rFonts w:asciiTheme="minorHAnsi" w:hAnsiTheme="minorHAnsi" w:cstheme="minorHAnsi"/>
          <w:sz w:val="22"/>
          <w:szCs w:val="22"/>
        </w:rPr>
        <w:t xml:space="preserve"> </w:t>
      </w:r>
      <w:r w:rsidR="00F34B9B" w:rsidRPr="00A52C27">
        <w:rPr>
          <w:rFonts w:asciiTheme="minorHAnsi" w:hAnsiTheme="minorHAnsi" w:cstheme="minorHAnsi"/>
          <w:color w:val="1A1A1A"/>
          <w:sz w:val="22"/>
          <w:szCs w:val="22"/>
        </w:rPr>
        <w:t xml:space="preserve">The person in this position must be able to work unusual hours in </w:t>
      </w:r>
      <w:proofErr w:type="gramStart"/>
      <w:r w:rsidR="00F34B9B" w:rsidRPr="00A52C27">
        <w:rPr>
          <w:rFonts w:asciiTheme="minorHAnsi" w:hAnsiTheme="minorHAnsi" w:cstheme="minorHAnsi"/>
          <w:color w:val="1A1A1A"/>
          <w:sz w:val="22"/>
          <w:szCs w:val="22"/>
        </w:rPr>
        <w:t>a crisis situation</w:t>
      </w:r>
      <w:proofErr w:type="gramEnd"/>
      <w:r w:rsidR="00F34B9B" w:rsidRPr="00A52C27">
        <w:rPr>
          <w:rFonts w:asciiTheme="minorHAnsi" w:hAnsiTheme="minorHAnsi" w:cstheme="minorHAnsi"/>
          <w:color w:val="1A1A1A"/>
          <w:sz w:val="22"/>
          <w:szCs w:val="22"/>
        </w:rPr>
        <w:t xml:space="preserve">. The person in this position must be able to </w:t>
      </w:r>
      <w:proofErr w:type="gramStart"/>
      <w:r w:rsidR="00F34B9B" w:rsidRPr="00A52C27">
        <w:rPr>
          <w:rFonts w:asciiTheme="minorHAnsi" w:hAnsiTheme="minorHAnsi" w:cstheme="minorHAnsi"/>
          <w:color w:val="1A1A1A"/>
          <w:sz w:val="22"/>
          <w:szCs w:val="22"/>
        </w:rPr>
        <w:t>effectively and safely use the tools and equipment of the trade or craft of expertise</w:t>
      </w:r>
      <w:proofErr w:type="gramEnd"/>
      <w:r w:rsidR="00F34B9B" w:rsidRPr="00A52C27">
        <w:rPr>
          <w:rFonts w:asciiTheme="minorHAnsi" w:hAnsiTheme="minorHAnsi" w:cstheme="minorHAnsi"/>
          <w:color w:val="1A1A1A"/>
          <w:sz w:val="22"/>
          <w:szCs w:val="22"/>
        </w:rPr>
        <w:t xml:space="preserve">; read, listen, understand and follow oral and written instructions including but not limited to, technical manuals, charts and terms related to the trade or craft. This person must also be able to </w:t>
      </w:r>
      <w:proofErr w:type="gramStart"/>
      <w:r w:rsidR="00F34B9B" w:rsidRPr="00A52C27">
        <w:rPr>
          <w:rFonts w:asciiTheme="minorHAnsi" w:hAnsiTheme="minorHAnsi" w:cstheme="minorHAnsi"/>
          <w:color w:val="1A1A1A"/>
          <w:sz w:val="22"/>
          <w:szCs w:val="22"/>
        </w:rPr>
        <w:t>appropriately and efficiently use the services of a helper</w:t>
      </w:r>
      <w:proofErr w:type="gramEnd"/>
      <w:r w:rsidR="00F34B9B" w:rsidRPr="00A52C27">
        <w:rPr>
          <w:rFonts w:asciiTheme="minorHAnsi" w:hAnsiTheme="minorHAnsi" w:cstheme="minorHAnsi"/>
          <w:color w:val="1A1A1A"/>
          <w:sz w:val="22"/>
          <w:szCs w:val="22"/>
        </w:rPr>
        <w:t>; be courteous to children and adults and use only language and behaviors appropriate to a school setting. This person must be honest, trustworthy, and motivated to do timely and good quality work without close supervision; be punctual and consistent in work</w:t>
      </w:r>
      <w:r w:rsidR="00F34B9B" w:rsidRPr="00A52C27">
        <w:rPr>
          <w:rFonts w:asciiTheme="minorHAnsi" w:hAnsiTheme="minorHAnsi" w:cstheme="minorHAnsi"/>
          <w:color w:val="1A1A1A"/>
          <w:sz w:val="22"/>
          <w:szCs w:val="22"/>
        </w:rPr>
        <w:t xml:space="preserve"> habits and attendance. This person will be required to make repairs on the following: automobiles, trucks, buses, and vans. The employee is subject to a post offer physical examination </w:t>
      </w:r>
      <w:r w:rsidR="00F34B9B" w:rsidRPr="00A52C27">
        <w:rPr>
          <w:rFonts w:asciiTheme="minorHAnsi" w:hAnsiTheme="minorHAnsi" w:cstheme="minorHAnsi"/>
          <w:color w:val="1A1A1A"/>
          <w:sz w:val="22"/>
          <w:szCs w:val="22"/>
        </w:rPr>
        <w:t>with a written statement from the physician stating the employee is free of any contagious or communicable disease in such form as might endanger the health of school children. All employees are required (post offer and prior to commencement of the employment duties) to supply fingerprint samples which are submitted to a criminal history records check conducted by the Tennessee Bureau of Investigation. All hiring decisions are contingent upon satisfactory criminal background check results. This employee must be able to cope with stress appropriately and abruptly change tasks in a composed manner.</w:t>
      </w:r>
    </w:p>
    <w:p w14:paraId="19578051" w14:textId="4985802A" w:rsidR="00F34B9B" w:rsidRPr="00A52C27" w:rsidRDefault="00F34B9B" w:rsidP="00F34B9B">
      <w:pPr>
        <w:pStyle w:val="BodyText"/>
        <w:spacing w:before="1" w:line="268" w:lineRule="auto"/>
        <w:ind w:left="141" w:right="76" w:firstLine="4"/>
        <w:rPr>
          <w:rFonts w:asciiTheme="minorHAnsi" w:hAnsiTheme="minorHAnsi" w:cstheme="minorHAnsi"/>
          <w:sz w:val="22"/>
          <w:szCs w:val="22"/>
        </w:rPr>
      </w:pPr>
    </w:p>
    <w:p w14:paraId="21929FDB" w14:textId="110B4ACF" w:rsidR="00F34B9B" w:rsidRPr="00A52C27" w:rsidRDefault="00F34B9B" w:rsidP="00F34B9B">
      <w:pPr>
        <w:pStyle w:val="BodyText"/>
        <w:spacing w:before="1" w:line="268" w:lineRule="auto"/>
        <w:ind w:left="141" w:right="76" w:firstLine="4"/>
        <w:rPr>
          <w:rFonts w:asciiTheme="minorHAnsi" w:hAnsiTheme="minorHAnsi" w:cstheme="minorHAnsi"/>
          <w:b/>
          <w:sz w:val="22"/>
          <w:szCs w:val="22"/>
          <w:u w:val="single"/>
        </w:rPr>
      </w:pPr>
    </w:p>
    <w:p w14:paraId="411F436E" w14:textId="687F5C26" w:rsidR="00F34B9B" w:rsidRPr="00A52C27" w:rsidRDefault="00F34B9B" w:rsidP="00F34B9B">
      <w:pPr>
        <w:pStyle w:val="BodyText"/>
        <w:spacing w:line="268" w:lineRule="auto"/>
        <w:ind w:right="145"/>
        <w:rPr>
          <w:rFonts w:asciiTheme="minorHAnsi" w:hAnsiTheme="minorHAnsi" w:cstheme="minorHAnsi"/>
          <w:sz w:val="22"/>
          <w:szCs w:val="22"/>
        </w:rPr>
      </w:pPr>
      <w:r w:rsidRPr="00A52C27">
        <w:rPr>
          <w:rFonts w:asciiTheme="minorHAnsi" w:hAnsiTheme="minorHAnsi" w:cstheme="minorHAnsi"/>
          <w:b/>
          <w:color w:val="1A1A1A"/>
          <w:sz w:val="22"/>
          <w:szCs w:val="22"/>
          <w:u w:val="single"/>
        </w:rPr>
        <w:t>Physical Demands:</w:t>
      </w:r>
      <w:r w:rsidRPr="00A52C27">
        <w:rPr>
          <w:rFonts w:asciiTheme="minorHAnsi" w:hAnsiTheme="minorHAnsi" w:cstheme="minorHAnsi"/>
          <w:b/>
          <w:color w:val="1A1A1A"/>
          <w:sz w:val="22"/>
          <w:szCs w:val="22"/>
        </w:rPr>
        <w:t xml:space="preserve"> </w:t>
      </w:r>
      <w:r w:rsidR="00A52C27">
        <w:rPr>
          <w:rFonts w:asciiTheme="minorHAnsi" w:hAnsiTheme="minorHAnsi" w:cstheme="minorHAnsi"/>
          <w:b/>
          <w:color w:val="1A1A1A"/>
          <w:sz w:val="22"/>
          <w:szCs w:val="22"/>
        </w:rPr>
        <w:t xml:space="preserve"> </w:t>
      </w:r>
      <w:r w:rsidRPr="00A52C27">
        <w:rPr>
          <w:rFonts w:asciiTheme="minorHAnsi" w:hAnsiTheme="minorHAnsi" w:cstheme="minorHAnsi"/>
          <w:color w:val="1A1A1A"/>
          <w:sz w:val="22"/>
          <w:szCs w:val="22"/>
        </w:rPr>
        <w:t xml:space="preserve">The employee will operate and repair a variety of vehicles. The employee will have to work with various types of equipment, including but not limited to, drum hauler, pallet jack, pressure washer, dolly, small hand tools, etc. The employee will be exposed to extreme temperatures, loud noises, dirt, dust, mechanized equipment, chemicals, </w:t>
      </w:r>
      <w:proofErr w:type="gramStart"/>
      <w:r w:rsidRPr="00A52C27">
        <w:rPr>
          <w:rFonts w:asciiTheme="minorHAnsi" w:hAnsiTheme="minorHAnsi" w:cstheme="minorHAnsi"/>
          <w:color w:val="1A1A1A"/>
          <w:sz w:val="22"/>
          <w:szCs w:val="22"/>
        </w:rPr>
        <w:t>cleaners</w:t>
      </w:r>
      <w:proofErr w:type="gramEnd"/>
      <w:r w:rsidRPr="00A52C27">
        <w:rPr>
          <w:rFonts w:asciiTheme="minorHAnsi" w:hAnsiTheme="minorHAnsi" w:cstheme="minorHAnsi"/>
          <w:color w:val="1A1A1A"/>
          <w:sz w:val="22"/>
          <w:szCs w:val="22"/>
        </w:rPr>
        <w:t xml:space="preserve"> and oil/grease. This position requires a great deal of physical exertion including work performed during periods of extreme weather conditions. The employee must have sufficient physical strength and ability to </w:t>
      </w:r>
      <w:proofErr w:type="gramStart"/>
      <w:r w:rsidRPr="00A52C27">
        <w:rPr>
          <w:rFonts w:asciiTheme="minorHAnsi" w:hAnsiTheme="minorHAnsi" w:cstheme="minorHAnsi"/>
          <w:color w:val="1A1A1A"/>
          <w:sz w:val="22"/>
          <w:szCs w:val="22"/>
        </w:rPr>
        <w:t>independently and repeatedly lift, move and carry objects weighing up to fifty (50) pounds</w:t>
      </w:r>
      <w:proofErr w:type="gramEnd"/>
      <w:r w:rsidRPr="00A52C27">
        <w:rPr>
          <w:rFonts w:asciiTheme="minorHAnsi" w:hAnsiTheme="minorHAnsi" w:cstheme="minorHAnsi"/>
          <w:color w:val="1A1A1A"/>
          <w:sz w:val="22"/>
          <w:szCs w:val="22"/>
        </w:rPr>
        <w:t>.</w:t>
      </w:r>
    </w:p>
    <w:p w14:paraId="7941AE27" w14:textId="676A9D70" w:rsidR="00F34B9B" w:rsidRPr="00A52C27" w:rsidRDefault="00F34B9B" w:rsidP="00F34B9B">
      <w:pPr>
        <w:pStyle w:val="BodyText"/>
        <w:spacing w:before="1" w:line="268" w:lineRule="auto"/>
        <w:ind w:left="141" w:right="76" w:firstLine="4"/>
        <w:rPr>
          <w:rFonts w:asciiTheme="minorHAnsi" w:hAnsiTheme="minorHAnsi" w:cstheme="minorHAnsi"/>
          <w:sz w:val="22"/>
          <w:szCs w:val="22"/>
        </w:rPr>
      </w:pPr>
    </w:p>
    <w:p w14:paraId="0026C0A9" w14:textId="69B9C73E" w:rsidR="00F34B9B" w:rsidRPr="00A52C27" w:rsidRDefault="00F34B9B" w:rsidP="00F34B9B">
      <w:pPr>
        <w:pStyle w:val="BodyText"/>
        <w:spacing w:before="1" w:line="268" w:lineRule="auto"/>
        <w:ind w:left="141" w:right="76" w:firstLine="4"/>
        <w:rPr>
          <w:rFonts w:asciiTheme="minorHAnsi" w:hAnsiTheme="minorHAnsi" w:cstheme="minorHAnsi"/>
          <w:sz w:val="22"/>
          <w:szCs w:val="22"/>
        </w:rPr>
      </w:pPr>
    </w:p>
    <w:p w14:paraId="171D8A0B" w14:textId="46F972F9" w:rsidR="00F34B9B" w:rsidRPr="00A52C27" w:rsidRDefault="00F34B9B" w:rsidP="00F34B9B">
      <w:pPr>
        <w:pStyle w:val="BodyText"/>
        <w:spacing w:before="1" w:line="268" w:lineRule="auto"/>
        <w:ind w:right="76"/>
        <w:rPr>
          <w:rFonts w:asciiTheme="minorHAnsi" w:hAnsiTheme="minorHAnsi" w:cstheme="minorHAnsi"/>
          <w:b/>
          <w:bCs/>
          <w:sz w:val="22"/>
          <w:szCs w:val="22"/>
          <w:u w:val="single"/>
        </w:rPr>
      </w:pPr>
      <w:r w:rsidRPr="00A52C27">
        <w:rPr>
          <w:rFonts w:asciiTheme="minorHAnsi" w:hAnsiTheme="minorHAnsi" w:cstheme="minorHAnsi"/>
          <w:b/>
          <w:bCs/>
          <w:sz w:val="22"/>
          <w:szCs w:val="22"/>
          <w:u w:val="single"/>
        </w:rPr>
        <w:t>Essential Job Functions:</w:t>
      </w:r>
    </w:p>
    <w:p w14:paraId="6ABCA501" w14:textId="1A6DB520" w:rsidR="00F34B9B" w:rsidRPr="00A52C27" w:rsidRDefault="00F34B9B" w:rsidP="00F34B9B">
      <w:pPr>
        <w:pStyle w:val="BodyText"/>
        <w:numPr>
          <w:ilvl w:val="0"/>
          <w:numId w:val="2"/>
        </w:numPr>
        <w:spacing w:before="1" w:line="268" w:lineRule="auto"/>
        <w:ind w:right="76"/>
        <w:rPr>
          <w:rFonts w:asciiTheme="minorHAnsi" w:hAnsiTheme="minorHAnsi" w:cstheme="minorHAnsi"/>
          <w:sz w:val="22"/>
          <w:szCs w:val="22"/>
        </w:rPr>
      </w:pPr>
      <w:r w:rsidRPr="00A52C27">
        <w:rPr>
          <w:rFonts w:asciiTheme="minorHAnsi" w:hAnsiTheme="minorHAnsi" w:cstheme="minorHAnsi"/>
          <w:sz w:val="22"/>
          <w:szCs w:val="22"/>
        </w:rPr>
        <w:t>Observes all safety rules.</w:t>
      </w:r>
    </w:p>
    <w:p w14:paraId="7DCA4857" w14:textId="16901F6A" w:rsidR="00A52C27" w:rsidRPr="00A52C27" w:rsidRDefault="00A52C27" w:rsidP="00F34B9B">
      <w:pPr>
        <w:pStyle w:val="BodyText"/>
        <w:numPr>
          <w:ilvl w:val="0"/>
          <w:numId w:val="2"/>
        </w:numPr>
        <w:spacing w:before="1" w:line="268" w:lineRule="auto"/>
        <w:ind w:right="76"/>
        <w:rPr>
          <w:rFonts w:asciiTheme="minorHAnsi" w:hAnsiTheme="minorHAnsi" w:cstheme="minorHAnsi"/>
          <w:sz w:val="22"/>
          <w:szCs w:val="22"/>
        </w:rPr>
      </w:pPr>
      <w:r w:rsidRPr="00A52C27">
        <w:rPr>
          <w:rFonts w:asciiTheme="minorHAnsi" w:hAnsiTheme="minorHAnsi" w:cstheme="minorHAnsi"/>
          <w:sz w:val="22"/>
          <w:szCs w:val="22"/>
        </w:rPr>
        <w:t>Is familiar with air brakes.</w:t>
      </w:r>
    </w:p>
    <w:p w14:paraId="3211D9F5" w14:textId="1C6327EF" w:rsidR="00A52C27" w:rsidRPr="00A52C27" w:rsidRDefault="00A52C27" w:rsidP="00F34B9B">
      <w:pPr>
        <w:pStyle w:val="BodyText"/>
        <w:numPr>
          <w:ilvl w:val="0"/>
          <w:numId w:val="2"/>
        </w:numPr>
        <w:spacing w:before="1" w:line="268" w:lineRule="auto"/>
        <w:ind w:right="76"/>
        <w:rPr>
          <w:rFonts w:asciiTheme="minorHAnsi" w:hAnsiTheme="minorHAnsi" w:cstheme="minorHAnsi"/>
          <w:sz w:val="22"/>
          <w:szCs w:val="22"/>
        </w:rPr>
      </w:pPr>
      <w:r w:rsidRPr="00A52C27">
        <w:rPr>
          <w:rFonts w:asciiTheme="minorHAnsi" w:hAnsiTheme="minorHAnsi" w:cstheme="minorHAnsi"/>
          <w:sz w:val="22"/>
          <w:szCs w:val="22"/>
        </w:rPr>
        <w:t>Understands and can diagnose and repair electrical issues.</w:t>
      </w:r>
    </w:p>
    <w:p w14:paraId="1F7BF06F" w14:textId="5F3A358D" w:rsidR="00A52C27" w:rsidRPr="00A52C27" w:rsidRDefault="00A52C27" w:rsidP="00F34B9B">
      <w:pPr>
        <w:pStyle w:val="BodyText"/>
        <w:numPr>
          <w:ilvl w:val="0"/>
          <w:numId w:val="2"/>
        </w:numPr>
        <w:spacing w:before="1" w:line="268" w:lineRule="auto"/>
        <w:ind w:right="76"/>
        <w:rPr>
          <w:rFonts w:asciiTheme="minorHAnsi" w:hAnsiTheme="minorHAnsi" w:cstheme="minorHAnsi"/>
          <w:sz w:val="22"/>
          <w:szCs w:val="22"/>
        </w:rPr>
      </w:pPr>
      <w:r w:rsidRPr="00A52C27">
        <w:rPr>
          <w:rFonts w:asciiTheme="minorHAnsi" w:hAnsiTheme="minorHAnsi" w:cstheme="minorHAnsi"/>
          <w:sz w:val="22"/>
          <w:szCs w:val="22"/>
        </w:rPr>
        <w:t xml:space="preserve">Has experience working with diesel, Cummins, and Mercedes. </w:t>
      </w:r>
    </w:p>
    <w:p w14:paraId="6C2F7C54" w14:textId="77777777" w:rsidR="00DD5B38" w:rsidRPr="00A52C27" w:rsidRDefault="00DD5B38" w:rsidP="00DD5B38">
      <w:pPr>
        <w:pStyle w:val="ListParagraph"/>
        <w:numPr>
          <w:ilvl w:val="0"/>
          <w:numId w:val="2"/>
        </w:numPr>
        <w:tabs>
          <w:tab w:val="left" w:pos="889"/>
        </w:tabs>
        <w:spacing w:before="45" w:line="283" w:lineRule="auto"/>
        <w:ind w:right="555"/>
        <w:rPr>
          <w:rFonts w:asciiTheme="minorHAnsi" w:hAnsiTheme="minorHAnsi" w:cstheme="minorHAnsi"/>
          <w:color w:val="1C1C1C"/>
        </w:rPr>
      </w:pPr>
      <w:r w:rsidRPr="00A52C27">
        <w:rPr>
          <w:rFonts w:asciiTheme="minorHAnsi" w:hAnsiTheme="minorHAnsi" w:cstheme="minorHAnsi"/>
          <w:color w:val="1C1C1C"/>
        </w:rPr>
        <w:t>Assume primary responsibility for the safe condition of all equipment or structures in area of expertise.</w:t>
      </w:r>
    </w:p>
    <w:p w14:paraId="19F0EE46" w14:textId="5A4241DC" w:rsidR="00DD5B38" w:rsidRPr="00A52C27" w:rsidRDefault="00DD5B38" w:rsidP="00DD5B38">
      <w:pPr>
        <w:pStyle w:val="ListParagraph"/>
        <w:numPr>
          <w:ilvl w:val="0"/>
          <w:numId w:val="2"/>
        </w:numPr>
        <w:tabs>
          <w:tab w:val="left" w:pos="883"/>
        </w:tabs>
        <w:spacing w:line="252" w:lineRule="exact"/>
        <w:rPr>
          <w:rFonts w:asciiTheme="minorHAnsi" w:hAnsiTheme="minorHAnsi" w:cstheme="minorHAnsi"/>
          <w:color w:val="1C1C1C"/>
        </w:rPr>
      </w:pPr>
      <w:r w:rsidRPr="00A52C27">
        <w:rPr>
          <w:rFonts w:asciiTheme="minorHAnsi" w:hAnsiTheme="minorHAnsi" w:cstheme="minorHAnsi"/>
          <w:color w:val="1C1C1C"/>
        </w:rPr>
        <w:t>Help maintain an effective preventive maintenance program for area of</w:t>
      </w:r>
      <w:r w:rsidRPr="00A52C27">
        <w:rPr>
          <w:rFonts w:asciiTheme="minorHAnsi" w:hAnsiTheme="minorHAnsi" w:cstheme="minorHAnsi"/>
          <w:color w:val="1C1C1C"/>
        </w:rPr>
        <w:t xml:space="preserve"> </w:t>
      </w:r>
      <w:r w:rsidRPr="00A52C27">
        <w:rPr>
          <w:rFonts w:asciiTheme="minorHAnsi" w:hAnsiTheme="minorHAnsi" w:cstheme="minorHAnsi"/>
          <w:color w:val="1C1C1C"/>
        </w:rPr>
        <w:t>responsibility.</w:t>
      </w:r>
    </w:p>
    <w:p w14:paraId="6FC02456" w14:textId="77777777" w:rsidR="00DD5B38" w:rsidRPr="00A52C27" w:rsidRDefault="00DD5B38" w:rsidP="00DD5B38">
      <w:pPr>
        <w:pStyle w:val="ListParagraph"/>
        <w:numPr>
          <w:ilvl w:val="0"/>
          <w:numId w:val="2"/>
        </w:numPr>
        <w:tabs>
          <w:tab w:val="left" w:pos="888"/>
        </w:tabs>
        <w:spacing w:before="35"/>
        <w:rPr>
          <w:rFonts w:asciiTheme="minorHAnsi" w:hAnsiTheme="minorHAnsi" w:cstheme="minorHAnsi"/>
          <w:color w:val="1C1C1C"/>
        </w:rPr>
      </w:pPr>
      <w:r w:rsidRPr="00A52C27">
        <w:rPr>
          <w:rFonts w:asciiTheme="minorHAnsi" w:hAnsiTheme="minorHAnsi" w:cstheme="minorHAnsi"/>
          <w:color w:val="1C1C1C"/>
        </w:rPr>
        <w:t>Follow all purchasing guidelines in ordering parts and supplies.</w:t>
      </w:r>
    </w:p>
    <w:p w14:paraId="2C08D8FD" w14:textId="77777777" w:rsidR="00DD5B38" w:rsidRPr="00A52C27" w:rsidRDefault="00DD5B38" w:rsidP="00DD5B38">
      <w:pPr>
        <w:pStyle w:val="ListParagraph"/>
        <w:numPr>
          <w:ilvl w:val="0"/>
          <w:numId w:val="2"/>
        </w:numPr>
        <w:tabs>
          <w:tab w:val="left" w:pos="887"/>
        </w:tabs>
        <w:spacing w:before="25"/>
        <w:rPr>
          <w:rFonts w:asciiTheme="minorHAnsi" w:hAnsiTheme="minorHAnsi" w:cstheme="minorHAnsi"/>
          <w:color w:val="1C1C1C"/>
        </w:rPr>
      </w:pPr>
      <w:r w:rsidRPr="00A52C27">
        <w:rPr>
          <w:rFonts w:asciiTheme="minorHAnsi" w:hAnsiTheme="minorHAnsi" w:cstheme="minorHAnsi"/>
          <w:color w:val="1C1C1C"/>
        </w:rPr>
        <w:t>Enter any newly purchased tools or equipment into inventory.</w:t>
      </w:r>
    </w:p>
    <w:p w14:paraId="61D17348" w14:textId="77777777" w:rsidR="00DD5B38" w:rsidRPr="00A52C27" w:rsidRDefault="00DD5B38" w:rsidP="00DD5B38">
      <w:pPr>
        <w:pStyle w:val="ListParagraph"/>
        <w:numPr>
          <w:ilvl w:val="0"/>
          <w:numId w:val="2"/>
        </w:numPr>
        <w:tabs>
          <w:tab w:val="left" w:pos="888"/>
        </w:tabs>
        <w:spacing w:before="41"/>
        <w:rPr>
          <w:rFonts w:asciiTheme="minorHAnsi" w:hAnsiTheme="minorHAnsi" w:cstheme="minorHAnsi"/>
          <w:color w:val="1C1C1C"/>
        </w:rPr>
      </w:pPr>
      <w:r w:rsidRPr="00A52C27">
        <w:rPr>
          <w:rFonts w:asciiTheme="minorHAnsi" w:hAnsiTheme="minorHAnsi" w:cstheme="minorHAnsi"/>
          <w:color w:val="1C1C1C"/>
        </w:rPr>
        <w:t>Keep work area clean and orderly.</w:t>
      </w:r>
    </w:p>
    <w:p w14:paraId="6F1070A7" w14:textId="77777777" w:rsidR="00DD5B38" w:rsidRPr="00A52C27" w:rsidRDefault="00DD5B38" w:rsidP="00DD5B38">
      <w:pPr>
        <w:pStyle w:val="ListParagraph"/>
        <w:numPr>
          <w:ilvl w:val="0"/>
          <w:numId w:val="2"/>
        </w:numPr>
        <w:tabs>
          <w:tab w:val="left" w:pos="888"/>
        </w:tabs>
        <w:spacing w:before="49"/>
        <w:rPr>
          <w:rFonts w:asciiTheme="minorHAnsi" w:hAnsiTheme="minorHAnsi" w:cstheme="minorHAnsi"/>
          <w:color w:val="1C1C1C"/>
        </w:rPr>
      </w:pPr>
      <w:r w:rsidRPr="00A52C27">
        <w:rPr>
          <w:rFonts w:asciiTheme="minorHAnsi" w:hAnsiTheme="minorHAnsi" w:cstheme="minorHAnsi"/>
          <w:color w:val="1C1C1C"/>
        </w:rPr>
        <w:t>Keep buses up for D.O.T. inspection.</w:t>
      </w:r>
    </w:p>
    <w:p w14:paraId="6EEA9BB2" w14:textId="77777777" w:rsidR="00DD5B38" w:rsidRPr="00A52C27" w:rsidRDefault="00DD5B38" w:rsidP="00DD5B38">
      <w:pPr>
        <w:pStyle w:val="ListParagraph"/>
        <w:numPr>
          <w:ilvl w:val="0"/>
          <w:numId w:val="2"/>
        </w:numPr>
        <w:tabs>
          <w:tab w:val="left" w:pos="888"/>
        </w:tabs>
        <w:spacing w:before="45" w:line="283" w:lineRule="auto"/>
        <w:ind w:right="324"/>
        <w:rPr>
          <w:rFonts w:asciiTheme="minorHAnsi" w:hAnsiTheme="minorHAnsi" w:cstheme="minorHAnsi"/>
          <w:color w:val="1C1C1C"/>
        </w:rPr>
      </w:pPr>
      <w:r w:rsidRPr="00A52C27">
        <w:rPr>
          <w:rFonts w:asciiTheme="minorHAnsi" w:hAnsiTheme="minorHAnsi" w:cstheme="minorHAnsi"/>
          <w:color w:val="1C1C1C"/>
        </w:rPr>
        <w:t xml:space="preserve">Maintenance of all equipment including but not limited </w:t>
      </w:r>
      <w:proofErr w:type="gramStart"/>
      <w:r w:rsidRPr="00A52C27">
        <w:rPr>
          <w:rFonts w:asciiTheme="minorHAnsi" w:hAnsiTheme="minorHAnsi" w:cstheme="minorHAnsi"/>
          <w:color w:val="1C1C1C"/>
        </w:rPr>
        <w:t>to:</w:t>
      </w:r>
      <w:proofErr w:type="gramEnd"/>
      <w:r w:rsidRPr="00A52C27">
        <w:rPr>
          <w:rFonts w:asciiTheme="minorHAnsi" w:hAnsiTheme="minorHAnsi" w:cstheme="minorHAnsi"/>
          <w:color w:val="1C1C1C"/>
        </w:rPr>
        <w:t xml:space="preserve"> buses, vans, trucks, Z.T.R.'s, dump trucks, box vans, tractors, single man lift and small yard equipment.</w:t>
      </w:r>
    </w:p>
    <w:p w14:paraId="2743750F" w14:textId="77777777" w:rsidR="00DD5B38" w:rsidRPr="00A52C27" w:rsidRDefault="00DD5B38" w:rsidP="00DD5B38">
      <w:pPr>
        <w:pStyle w:val="ListParagraph"/>
        <w:numPr>
          <w:ilvl w:val="0"/>
          <w:numId w:val="2"/>
        </w:numPr>
        <w:tabs>
          <w:tab w:val="left" w:pos="883"/>
        </w:tabs>
        <w:spacing w:before="17"/>
        <w:rPr>
          <w:rFonts w:asciiTheme="minorHAnsi" w:hAnsiTheme="minorHAnsi" w:cstheme="minorHAnsi"/>
          <w:color w:val="1C1C1C"/>
        </w:rPr>
      </w:pPr>
      <w:r w:rsidRPr="00A52C27">
        <w:rPr>
          <w:rFonts w:asciiTheme="minorHAnsi" w:hAnsiTheme="minorHAnsi" w:cstheme="minorHAnsi"/>
          <w:color w:val="1C1C1C"/>
        </w:rPr>
        <w:lastRenderedPageBreak/>
        <w:t>Checks fluid levels of all vehicles once per week.</w:t>
      </w:r>
    </w:p>
    <w:p w14:paraId="63D9DCA2" w14:textId="77777777" w:rsidR="00DD5B38" w:rsidRPr="00A52C27" w:rsidRDefault="00DD5B38" w:rsidP="00DD5B38">
      <w:pPr>
        <w:pStyle w:val="ListParagraph"/>
        <w:numPr>
          <w:ilvl w:val="0"/>
          <w:numId w:val="2"/>
        </w:numPr>
        <w:tabs>
          <w:tab w:val="left" w:pos="880"/>
        </w:tabs>
        <w:spacing w:before="46" w:line="250" w:lineRule="exact"/>
        <w:rPr>
          <w:rFonts w:asciiTheme="minorHAnsi" w:hAnsiTheme="minorHAnsi" w:cstheme="minorHAnsi"/>
          <w:color w:val="1C1C1C"/>
        </w:rPr>
      </w:pPr>
      <w:r w:rsidRPr="00A52C27">
        <w:rPr>
          <w:rFonts w:asciiTheme="minorHAnsi" w:hAnsiTheme="minorHAnsi" w:cstheme="minorHAnsi"/>
          <w:color w:val="1C1C1C"/>
        </w:rPr>
        <w:t xml:space="preserve">Takes pictures of motor </w:t>
      </w:r>
      <w:r w:rsidRPr="00A52C27">
        <w:rPr>
          <w:rFonts w:asciiTheme="minorHAnsi" w:hAnsiTheme="minorHAnsi" w:cstheme="minorHAnsi"/>
          <w:color w:val="2D2D2D"/>
        </w:rPr>
        <w:t xml:space="preserve">vehicle </w:t>
      </w:r>
      <w:r w:rsidRPr="00A52C27">
        <w:rPr>
          <w:rFonts w:asciiTheme="minorHAnsi" w:hAnsiTheme="minorHAnsi" w:cstheme="minorHAnsi"/>
          <w:color w:val="1C1C1C"/>
        </w:rPr>
        <w:t>accidents and obtains estimates of repair costs.</w:t>
      </w:r>
    </w:p>
    <w:p w14:paraId="1FBE86FE" w14:textId="02A9403E" w:rsidR="00F34B9B" w:rsidRPr="00A52C27" w:rsidRDefault="00DD5B38" w:rsidP="00F34B9B">
      <w:pPr>
        <w:pStyle w:val="BodyText"/>
        <w:numPr>
          <w:ilvl w:val="0"/>
          <w:numId w:val="2"/>
        </w:numPr>
        <w:spacing w:before="1" w:line="268" w:lineRule="auto"/>
        <w:ind w:right="76"/>
        <w:rPr>
          <w:rFonts w:asciiTheme="minorHAnsi" w:hAnsiTheme="minorHAnsi" w:cstheme="minorHAnsi"/>
          <w:sz w:val="22"/>
          <w:szCs w:val="22"/>
        </w:rPr>
      </w:pPr>
      <w:r w:rsidRPr="00A52C27">
        <w:rPr>
          <w:rFonts w:asciiTheme="minorHAnsi" w:hAnsiTheme="minorHAnsi" w:cstheme="minorHAnsi"/>
          <w:sz w:val="22"/>
          <w:szCs w:val="22"/>
        </w:rPr>
        <w:t>Keeps shop and parking lot clean.</w:t>
      </w:r>
    </w:p>
    <w:p w14:paraId="4840D55D" w14:textId="77777777" w:rsidR="00DD5B38" w:rsidRPr="00A52C27" w:rsidRDefault="00DD5B38" w:rsidP="00DD5B38">
      <w:pPr>
        <w:pStyle w:val="ListParagraph"/>
        <w:numPr>
          <w:ilvl w:val="0"/>
          <w:numId w:val="2"/>
        </w:numPr>
        <w:tabs>
          <w:tab w:val="left" w:pos="883"/>
        </w:tabs>
        <w:spacing w:before="41"/>
        <w:rPr>
          <w:rFonts w:asciiTheme="minorHAnsi" w:hAnsiTheme="minorHAnsi" w:cstheme="minorHAnsi"/>
          <w:color w:val="1C1C1C"/>
        </w:rPr>
      </w:pPr>
      <w:r w:rsidRPr="00A52C27">
        <w:rPr>
          <w:rFonts w:asciiTheme="minorHAnsi" w:hAnsiTheme="minorHAnsi" w:cstheme="minorHAnsi"/>
          <w:color w:val="1C1C1C"/>
        </w:rPr>
        <w:t>Performs welding, electrical and air conditioning work.</w:t>
      </w:r>
    </w:p>
    <w:p w14:paraId="422AC3CA" w14:textId="77777777" w:rsidR="00DD5B38" w:rsidRPr="00A52C27" w:rsidRDefault="00DD5B38" w:rsidP="00DD5B38">
      <w:pPr>
        <w:pStyle w:val="ListParagraph"/>
        <w:numPr>
          <w:ilvl w:val="0"/>
          <w:numId w:val="2"/>
        </w:numPr>
        <w:tabs>
          <w:tab w:val="left" w:pos="878"/>
        </w:tabs>
        <w:spacing w:before="45"/>
        <w:rPr>
          <w:rFonts w:asciiTheme="minorHAnsi" w:hAnsiTheme="minorHAnsi" w:cstheme="minorHAnsi"/>
          <w:color w:val="1C1C1C"/>
        </w:rPr>
      </w:pPr>
      <w:r w:rsidRPr="00A52C27">
        <w:rPr>
          <w:rFonts w:asciiTheme="minorHAnsi" w:hAnsiTheme="minorHAnsi" w:cstheme="minorHAnsi"/>
          <w:color w:val="1C1C1C"/>
        </w:rPr>
        <w:t xml:space="preserve">Keeps records of </w:t>
      </w:r>
      <w:r w:rsidRPr="00A52C27">
        <w:rPr>
          <w:rFonts w:asciiTheme="minorHAnsi" w:hAnsiTheme="minorHAnsi" w:cstheme="minorHAnsi"/>
          <w:color w:val="2D2D2D"/>
        </w:rPr>
        <w:t xml:space="preserve">all </w:t>
      </w:r>
      <w:r w:rsidRPr="00A52C27">
        <w:rPr>
          <w:rFonts w:asciiTheme="minorHAnsi" w:hAnsiTheme="minorHAnsi" w:cstheme="minorHAnsi"/>
          <w:color w:val="1C1C1C"/>
        </w:rPr>
        <w:t>work performed on vehicles.</w:t>
      </w:r>
    </w:p>
    <w:p w14:paraId="64680546" w14:textId="77777777" w:rsidR="00DD5B38" w:rsidRPr="00A52C27" w:rsidRDefault="00DD5B38" w:rsidP="00DD5B38">
      <w:pPr>
        <w:pStyle w:val="ListParagraph"/>
        <w:numPr>
          <w:ilvl w:val="0"/>
          <w:numId w:val="2"/>
        </w:numPr>
        <w:tabs>
          <w:tab w:val="left" w:pos="878"/>
        </w:tabs>
        <w:spacing w:before="45" w:line="283" w:lineRule="auto"/>
        <w:ind w:right="319"/>
        <w:rPr>
          <w:rFonts w:asciiTheme="minorHAnsi" w:hAnsiTheme="minorHAnsi" w:cstheme="minorHAnsi"/>
          <w:color w:val="1C1C1C"/>
        </w:rPr>
      </w:pPr>
      <w:r w:rsidRPr="00A52C27">
        <w:rPr>
          <w:rFonts w:asciiTheme="minorHAnsi" w:hAnsiTheme="minorHAnsi" w:cstheme="minorHAnsi"/>
          <w:color w:val="1C1C1C"/>
        </w:rPr>
        <w:t>Checks all buses at night to make sure that everything is turned off, checks for flat tires, and makes sure buses are all plugged in during the cold weather.</w:t>
      </w:r>
    </w:p>
    <w:p w14:paraId="46FCE614" w14:textId="77777777" w:rsidR="00DD5B38" w:rsidRPr="00A52C27" w:rsidRDefault="00DD5B38" w:rsidP="00DD5B38">
      <w:pPr>
        <w:pStyle w:val="ListParagraph"/>
        <w:numPr>
          <w:ilvl w:val="0"/>
          <w:numId w:val="2"/>
        </w:numPr>
        <w:tabs>
          <w:tab w:val="left" w:pos="875"/>
        </w:tabs>
        <w:spacing w:line="252" w:lineRule="exact"/>
        <w:rPr>
          <w:rFonts w:asciiTheme="minorHAnsi" w:hAnsiTheme="minorHAnsi" w:cstheme="minorHAnsi"/>
          <w:color w:val="1C1C1C"/>
        </w:rPr>
      </w:pPr>
      <w:r w:rsidRPr="00A52C27">
        <w:rPr>
          <w:rFonts w:asciiTheme="minorHAnsi" w:hAnsiTheme="minorHAnsi" w:cstheme="minorHAnsi"/>
          <w:color w:val="1C1C1C"/>
        </w:rPr>
        <w:t>Takes drivers to pick up their bus or to a school to drive a bus.</w:t>
      </w:r>
    </w:p>
    <w:p w14:paraId="38614E5C" w14:textId="77777777" w:rsidR="00DD5B38" w:rsidRPr="00A52C27" w:rsidRDefault="00DD5B38" w:rsidP="00DD5B38">
      <w:pPr>
        <w:pStyle w:val="ListParagraph"/>
        <w:numPr>
          <w:ilvl w:val="0"/>
          <w:numId w:val="2"/>
        </w:numPr>
        <w:tabs>
          <w:tab w:val="left" w:pos="878"/>
        </w:tabs>
        <w:spacing w:before="43"/>
        <w:rPr>
          <w:rFonts w:asciiTheme="minorHAnsi" w:hAnsiTheme="minorHAnsi" w:cstheme="minorHAnsi"/>
          <w:color w:val="1C1C1C"/>
        </w:rPr>
      </w:pPr>
      <w:r w:rsidRPr="00A52C27">
        <w:rPr>
          <w:rFonts w:asciiTheme="minorHAnsi" w:hAnsiTheme="minorHAnsi" w:cstheme="minorHAnsi"/>
          <w:color w:val="1C1C1C"/>
        </w:rPr>
        <w:t>Responsible for ordering and retrieving parts.</w:t>
      </w:r>
    </w:p>
    <w:p w14:paraId="1588A863" w14:textId="77777777" w:rsidR="00DD5B38" w:rsidRPr="00A52C27" w:rsidRDefault="00DD5B38" w:rsidP="00DD5B38">
      <w:pPr>
        <w:pStyle w:val="ListParagraph"/>
        <w:numPr>
          <w:ilvl w:val="0"/>
          <w:numId w:val="2"/>
        </w:numPr>
        <w:tabs>
          <w:tab w:val="left" w:pos="875"/>
        </w:tabs>
        <w:spacing w:before="45"/>
        <w:rPr>
          <w:rFonts w:asciiTheme="minorHAnsi" w:hAnsiTheme="minorHAnsi" w:cstheme="minorHAnsi"/>
          <w:color w:val="1C1C1C"/>
        </w:rPr>
      </w:pPr>
      <w:r w:rsidRPr="00A52C27">
        <w:rPr>
          <w:rFonts w:asciiTheme="minorHAnsi" w:hAnsiTheme="minorHAnsi" w:cstheme="minorHAnsi"/>
          <w:color w:val="1C1C1C"/>
        </w:rPr>
        <w:t>Taking care of problems drivers have on afternoon runs.</w:t>
      </w:r>
    </w:p>
    <w:p w14:paraId="758B355F" w14:textId="77777777" w:rsidR="00DD5B38" w:rsidRPr="00A52C27" w:rsidRDefault="00DD5B38" w:rsidP="00DD5B38">
      <w:pPr>
        <w:pStyle w:val="ListParagraph"/>
        <w:numPr>
          <w:ilvl w:val="0"/>
          <w:numId w:val="2"/>
        </w:numPr>
        <w:tabs>
          <w:tab w:val="left" w:pos="878"/>
        </w:tabs>
        <w:spacing w:before="45"/>
        <w:rPr>
          <w:rFonts w:asciiTheme="minorHAnsi" w:hAnsiTheme="minorHAnsi" w:cstheme="minorHAnsi"/>
          <w:color w:val="2D2D2D"/>
        </w:rPr>
      </w:pPr>
      <w:r w:rsidRPr="00A52C27">
        <w:rPr>
          <w:rFonts w:asciiTheme="minorHAnsi" w:hAnsiTheme="minorHAnsi" w:cstheme="minorHAnsi"/>
          <w:color w:val="1C1C1C"/>
        </w:rPr>
        <w:t xml:space="preserve">Performing service calls </w:t>
      </w:r>
      <w:r w:rsidRPr="00A52C27">
        <w:rPr>
          <w:rFonts w:asciiTheme="minorHAnsi" w:hAnsiTheme="minorHAnsi" w:cstheme="minorHAnsi"/>
          <w:color w:val="2D2D2D"/>
        </w:rPr>
        <w:t xml:space="preserve">when </w:t>
      </w:r>
      <w:r w:rsidRPr="00A52C27">
        <w:rPr>
          <w:rFonts w:asciiTheme="minorHAnsi" w:hAnsiTheme="minorHAnsi" w:cstheme="minorHAnsi"/>
          <w:color w:val="1C1C1C"/>
        </w:rPr>
        <w:t>needed.</w:t>
      </w:r>
    </w:p>
    <w:p w14:paraId="138C69CE" w14:textId="21985F40" w:rsidR="00DD5B38" w:rsidRPr="00A52C27" w:rsidRDefault="00DD5B38" w:rsidP="00DD5B38">
      <w:pPr>
        <w:pStyle w:val="ListParagraph"/>
        <w:numPr>
          <w:ilvl w:val="0"/>
          <w:numId w:val="2"/>
        </w:numPr>
        <w:tabs>
          <w:tab w:val="left" w:pos="874"/>
        </w:tabs>
        <w:spacing w:before="45" w:line="283" w:lineRule="auto"/>
        <w:ind w:right="419"/>
        <w:jc w:val="both"/>
        <w:rPr>
          <w:rFonts w:asciiTheme="minorHAnsi" w:hAnsiTheme="minorHAnsi" w:cstheme="minorHAnsi"/>
          <w:color w:val="1C1C1C"/>
        </w:rPr>
      </w:pPr>
      <w:r w:rsidRPr="00A52C27">
        <w:rPr>
          <w:rFonts w:asciiTheme="minorHAnsi" w:hAnsiTheme="minorHAnsi" w:cstheme="minorHAnsi"/>
          <w:color w:val="1C1C1C"/>
        </w:rPr>
        <w:t xml:space="preserve">Operates various tools, including but </w:t>
      </w:r>
      <w:r w:rsidRPr="00A52C27">
        <w:rPr>
          <w:rFonts w:asciiTheme="minorHAnsi" w:hAnsiTheme="minorHAnsi" w:cstheme="minorHAnsi"/>
          <w:color w:val="2D2D2D"/>
        </w:rPr>
        <w:t xml:space="preserve">not </w:t>
      </w:r>
      <w:r w:rsidRPr="00A52C27">
        <w:rPr>
          <w:rFonts w:asciiTheme="minorHAnsi" w:hAnsiTheme="minorHAnsi" w:cstheme="minorHAnsi"/>
          <w:color w:val="1C1C1C"/>
        </w:rPr>
        <w:t xml:space="preserve">limited to, pressure washer, dolly, pallet jack, table jack, small hand tools, plasma cutter and air gun. cc. Must be able to perform job duties as described on essential functions </w:t>
      </w:r>
      <w:r w:rsidRPr="00A52C27">
        <w:rPr>
          <w:rFonts w:asciiTheme="minorHAnsi" w:hAnsiTheme="minorHAnsi" w:cstheme="minorHAnsi"/>
          <w:color w:val="1C1C1C"/>
        </w:rPr>
        <w:t>addendum.</w:t>
      </w:r>
    </w:p>
    <w:p w14:paraId="32123FB9" w14:textId="08402396" w:rsidR="00DD5B38" w:rsidRPr="00A52C27" w:rsidRDefault="00DD5B38" w:rsidP="00F34B9B">
      <w:pPr>
        <w:pStyle w:val="BodyText"/>
        <w:numPr>
          <w:ilvl w:val="0"/>
          <w:numId w:val="2"/>
        </w:numPr>
        <w:spacing w:before="1" w:line="268" w:lineRule="auto"/>
        <w:ind w:right="76"/>
        <w:rPr>
          <w:rFonts w:asciiTheme="minorHAnsi" w:hAnsiTheme="minorHAnsi" w:cstheme="minorHAnsi"/>
          <w:sz w:val="22"/>
          <w:szCs w:val="22"/>
        </w:rPr>
      </w:pPr>
      <w:r w:rsidRPr="00A52C27">
        <w:rPr>
          <w:rFonts w:asciiTheme="minorHAnsi" w:hAnsiTheme="minorHAnsi" w:cstheme="minorHAnsi"/>
          <w:sz w:val="22"/>
          <w:szCs w:val="22"/>
        </w:rPr>
        <w:t xml:space="preserve">Schedule Buses for outside work. </w:t>
      </w:r>
    </w:p>
    <w:p w14:paraId="58CD8E19" w14:textId="1BC380B4" w:rsidR="00D20361" w:rsidRPr="00A52C27" w:rsidRDefault="00D20361" w:rsidP="00F34B9B"/>
    <w:p w14:paraId="7DFF73BD" w14:textId="77777777" w:rsidR="00A52C27" w:rsidRPr="00A52C27" w:rsidRDefault="00A52C27" w:rsidP="00A52C27">
      <w:pPr>
        <w:ind w:left="143"/>
      </w:pPr>
      <w:r w:rsidRPr="00A52C27">
        <w:rPr>
          <w:b/>
          <w:color w:val="1C1C1C"/>
        </w:rPr>
        <w:t xml:space="preserve">Staff Relationship: </w:t>
      </w:r>
      <w:r w:rsidRPr="00A52C27">
        <w:rPr>
          <w:color w:val="1C1C1C"/>
        </w:rPr>
        <w:t>Reports directly to the Transportation Supervisor.</w:t>
      </w:r>
    </w:p>
    <w:p w14:paraId="4C082061" w14:textId="77777777" w:rsidR="00A52C27" w:rsidRPr="00A52C27" w:rsidRDefault="00A52C27" w:rsidP="00A52C27">
      <w:pPr>
        <w:spacing w:before="192" w:line="273" w:lineRule="auto"/>
        <w:ind w:left="142" w:right="145" w:hanging="1"/>
      </w:pPr>
      <w:r w:rsidRPr="00A52C27">
        <w:rPr>
          <w:b/>
          <w:color w:val="1C1C1C"/>
        </w:rPr>
        <w:t xml:space="preserve">Terms of Employment: </w:t>
      </w:r>
      <w:r w:rsidRPr="00A52C27">
        <w:rPr>
          <w:color w:val="1C1C1C"/>
        </w:rPr>
        <w:t>Twelve (12) months, hourly rate and benefits set annually by the Board of Education. Non-exempt.</w:t>
      </w:r>
    </w:p>
    <w:p w14:paraId="362D2C0B" w14:textId="77777777" w:rsidR="00A52C27" w:rsidRDefault="00A52C27" w:rsidP="00F34B9B"/>
    <w:sectPr w:rsidR="00A52C27" w:rsidSect="00F34B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327"/>
    <w:multiLevelType w:val="hybridMultilevel"/>
    <w:tmpl w:val="31724580"/>
    <w:lvl w:ilvl="0" w:tplc="D3FAADF4">
      <w:start w:val="1"/>
      <w:numFmt w:val="decimal"/>
      <w:lvlText w:val="%1."/>
      <w:lvlJc w:val="left"/>
      <w:pPr>
        <w:ind w:left="887" w:hanging="360"/>
        <w:jc w:val="left"/>
      </w:pPr>
      <w:rPr>
        <w:rFonts w:hint="default"/>
        <w:w w:val="78"/>
      </w:rPr>
    </w:lvl>
    <w:lvl w:ilvl="1" w:tplc="FAF42DA4">
      <w:numFmt w:val="bullet"/>
      <w:lvlText w:val="•"/>
      <w:lvlJc w:val="left"/>
      <w:pPr>
        <w:ind w:left="1754" w:hanging="360"/>
      </w:pPr>
      <w:rPr>
        <w:rFonts w:hint="default"/>
      </w:rPr>
    </w:lvl>
    <w:lvl w:ilvl="2" w:tplc="54001AAE">
      <w:numFmt w:val="bullet"/>
      <w:lvlText w:val="•"/>
      <w:lvlJc w:val="left"/>
      <w:pPr>
        <w:ind w:left="2628" w:hanging="360"/>
      </w:pPr>
      <w:rPr>
        <w:rFonts w:hint="default"/>
      </w:rPr>
    </w:lvl>
    <w:lvl w:ilvl="3" w:tplc="CD189AF4">
      <w:numFmt w:val="bullet"/>
      <w:lvlText w:val="•"/>
      <w:lvlJc w:val="left"/>
      <w:pPr>
        <w:ind w:left="3502" w:hanging="360"/>
      </w:pPr>
      <w:rPr>
        <w:rFonts w:hint="default"/>
      </w:rPr>
    </w:lvl>
    <w:lvl w:ilvl="4" w:tplc="0F3A91E0">
      <w:numFmt w:val="bullet"/>
      <w:lvlText w:val="•"/>
      <w:lvlJc w:val="left"/>
      <w:pPr>
        <w:ind w:left="4376" w:hanging="360"/>
      </w:pPr>
      <w:rPr>
        <w:rFonts w:hint="default"/>
      </w:rPr>
    </w:lvl>
    <w:lvl w:ilvl="5" w:tplc="C836695E">
      <w:numFmt w:val="bullet"/>
      <w:lvlText w:val="•"/>
      <w:lvlJc w:val="left"/>
      <w:pPr>
        <w:ind w:left="5250" w:hanging="360"/>
      </w:pPr>
      <w:rPr>
        <w:rFonts w:hint="default"/>
      </w:rPr>
    </w:lvl>
    <w:lvl w:ilvl="6" w:tplc="C14CF26C">
      <w:numFmt w:val="bullet"/>
      <w:lvlText w:val="•"/>
      <w:lvlJc w:val="left"/>
      <w:pPr>
        <w:ind w:left="6124" w:hanging="360"/>
      </w:pPr>
      <w:rPr>
        <w:rFonts w:hint="default"/>
      </w:rPr>
    </w:lvl>
    <w:lvl w:ilvl="7" w:tplc="D366980E">
      <w:numFmt w:val="bullet"/>
      <w:lvlText w:val="•"/>
      <w:lvlJc w:val="left"/>
      <w:pPr>
        <w:ind w:left="6998" w:hanging="360"/>
      </w:pPr>
      <w:rPr>
        <w:rFonts w:hint="default"/>
      </w:rPr>
    </w:lvl>
    <w:lvl w:ilvl="8" w:tplc="00181096">
      <w:numFmt w:val="bullet"/>
      <w:lvlText w:val="•"/>
      <w:lvlJc w:val="left"/>
      <w:pPr>
        <w:ind w:left="7872" w:hanging="360"/>
      </w:pPr>
      <w:rPr>
        <w:rFonts w:hint="default"/>
      </w:rPr>
    </w:lvl>
  </w:abstractNum>
  <w:abstractNum w:abstractNumId="1" w15:restartNumberingAfterBreak="0">
    <w:nsid w:val="0ABB5BE3"/>
    <w:multiLevelType w:val="hybridMultilevel"/>
    <w:tmpl w:val="3C40EB68"/>
    <w:lvl w:ilvl="0" w:tplc="77D46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B49B5"/>
    <w:multiLevelType w:val="hybridMultilevel"/>
    <w:tmpl w:val="7AE2C966"/>
    <w:lvl w:ilvl="0" w:tplc="33EEB4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32288">
    <w:abstractNumId w:val="2"/>
  </w:num>
  <w:num w:numId="2" w16cid:durableId="288780770">
    <w:abstractNumId w:val="1"/>
  </w:num>
  <w:num w:numId="3" w16cid:durableId="26202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61"/>
    <w:rsid w:val="0005379D"/>
    <w:rsid w:val="00A52C27"/>
    <w:rsid w:val="00D20361"/>
    <w:rsid w:val="00DD5B38"/>
    <w:rsid w:val="00F3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F2DCDF"/>
  <w15:chartTrackingRefBased/>
  <w15:docId w15:val="{20A895D5-6DA7-4172-A4B9-6150B1CE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4B9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34B9B"/>
    <w:rPr>
      <w:rFonts w:ascii="Times New Roman" w:eastAsia="Times New Roman" w:hAnsi="Times New Roman" w:cs="Times New Roman"/>
      <w:sz w:val="23"/>
      <w:szCs w:val="23"/>
    </w:rPr>
  </w:style>
  <w:style w:type="paragraph" w:styleId="ListParagraph">
    <w:name w:val="List Paragraph"/>
    <w:basedOn w:val="Normal"/>
    <w:uiPriority w:val="1"/>
    <w:qFormat/>
    <w:rsid w:val="00DD5B38"/>
    <w:pPr>
      <w:widowControl w:val="0"/>
      <w:autoSpaceDE w:val="0"/>
      <w:autoSpaceDN w:val="0"/>
      <w:spacing w:after="0" w:line="240" w:lineRule="auto"/>
      <w:ind w:left="887" w:hanging="36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Alexanna Bragg</dc:creator>
  <cp:keywords/>
  <dc:description/>
  <cp:lastModifiedBy>Alexanna Bragg</cp:lastModifiedBy>
  <cp:revision>1</cp:revision>
  <dcterms:created xsi:type="dcterms:W3CDTF">2022-04-21T21:00:00Z</dcterms:created>
  <dcterms:modified xsi:type="dcterms:W3CDTF">2022-04-22T13:34:00Z</dcterms:modified>
</cp:coreProperties>
</file>